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11" w:rsidRDefault="00613811" w:rsidP="0061381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811" w:rsidRDefault="00613811" w:rsidP="00613811">
      <w:pPr>
        <w:jc w:val="center"/>
      </w:pPr>
    </w:p>
    <w:p w:rsidR="00613811" w:rsidRDefault="00613811" w:rsidP="006138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13811" w:rsidRDefault="00613811" w:rsidP="00613811">
      <w:pPr>
        <w:jc w:val="center"/>
        <w:rPr>
          <w:b/>
          <w:bCs/>
          <w:sz w:val="28"/>
          <w:szCs w:val="28"/>
        </w:rPr>
      </w:pPr>
    </w:p>
    <w:p w:rsidR="00613811" w:rsidRDefault="00613811" w:rsidP="0061381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13811" w:rsidRDefault="00613811" w:rsidP="0061381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16400" w:rsidRDefault="00216400" w:rsidP="00216400">
      <w:pPr>
        <w:jc w:val="both"/>
        <w:rPr>
          <w:sz w:val="28"/>
          <w:szCs w:val="28"/>
          <w:lang w:val="uk-UA"/>
        </w:rPr>
      </w:pPr>
    </w:p>
    <w:p w:rsidR="00216400" w:rsidRPr="00456D93" w:rsidRDefault="00216400" w:rsidP="00216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25.01.2017                                 смт Недригайлів                           № </w:t>
      </w:r>
      <w:r w:rsidR="006567D3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-ОД</w:t>
      </w:r>
    </w:p>
    <w:p w:rsidR="00216400" w:rsidRDefault="00216400" w:rsidP="00216400">
      <w:pPr>
        <w:jc w:val="both"/>
        <w:rPr>
          <w:b/>
          <w:sz w:val="28"/>
          <w:szCs w:val="28"/>
          <w:lang w:val="uk-UA"/>
        </w:rPr>
      </w:pPr>
    </w:p>
    <w:p w:rsidR="00216400" w:rsidRPr="003F105C" w:rsidRDefault="00216400" w:rsidP="0021640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 w:rsidRPr="003F105C">
        <w:rPr>
          <w:rFonts w:ascii="Times New Roman" w:hAnsi="Times New Roman"/>
          <w:b/>
          <w:sz w:val="28"/>
          <w:szCs w:val="28"/>
        </w:rPr>
        <w:t xml:space="preserve">надання згоди на здійснення </w:t>
      </w:r>
    </w:p>
    <w:p w:rsidR="00216400" w:rsidRPr="003F105C" w:rsidRDefault="00216400" w:rsidP="0021640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05C">
        <w:rPr>
          <w:rFonts w:ascii="Times New Roman" w:hAnsi="Times New Roman"/>
          <w:b/>
          <w:sz w:val="28"/>
          <w:szCs w:val="28"/>
        </w:rPr>
        <w:t>правочину від імені малолітн</w:t>
      </w:r>
      <w:r>
        <w:rPr>
          <w:rFonts w:ascii="Times New Roman" w:hAnsi="Times New Roman"/>
          <w:b/>
          <w:sz w:val="28"/>
          <w:szCs w:val="28"/>
        </w:rPr>
        <w:t>ьої дитини</w:t>
      </w:r>
    </w:p>
    <w:p w:rsidR="00216400" w:rsidRDefault="00216400" w:rsidP="00216400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216400" w:rsidRPr="00216400" w:rsidRDefault="00216400" w:rsidP="00216400">
      <w:pPr>
        <w:ind w:right="-6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216400">
        <w:rPr>
          <w:sz w:val="26"/>
          <w:szCs w:val="26"/>
          <w:lang w:val="uk-UA"/>
        </w:rPr>
        <w:t xml:space="preserve">Відповідно до частин 2, 5, 6 статті 177 Сімейного кодексу України, пункту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пункту 6 статті 13 Закону України «Про місцеві державні адміністрації»,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розглянувши заяву </w:t>
      </w:r>
      <w:r w:rsidR="00260635" w:rsidRPr="00CE3969">
        <w:rPr>
          <w:sz w:val="28"/>
          <w:szCs w:val="28"/>
          <w:lang w:val="uk-UA"/>
        </w:rPr>
        <w:t>ОСОБА 1</w:t>
      </w:r>
      <w:r w:rsidRPr="00216400">
        <w:rPr>
          <w:sz w:val="26"/>
          <w:szCs w:val="26"/>
          <w:lang w:val="uk-UA"/>
        </w:rPr>
        <w:t xml:space="preserve">, паспорт серії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 xml:space="preserve">, виданий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>, зареєстрована за</w:t>
      </w:r>
      <w:r w:rsidRPr="00216400">
        <w:rPr>
          <w:i/>
          <w:sz w:val="26"/>
          <w:szCs w:val="26"/>
          <w:lang w:val="uk-UA"/>
        </w:rPr>
        <w:t xml:space="preserve"> </w:t>
      </w:r>
      <w:r w:rsidRPr="00216400">
        <w:rPr>
          <w:sz w:val="26"/>
          <w:szCs w:val="26"/>
          <w:lang w:val="uk-UA"/>
        </w:rPr>
        <w:t xml:space="preserve">адресою: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 xml:space="preserve">, про надання дозволу на вчинення правочину від імені малолітньої дитини </w:t>
      </w:r>
      <w:r w:rsidR="00260635" w:rsidRPr="00CE3969">
        <w:rPr>
          <w:sz w:val="28"/>
          <w:szCs w:val="28"/>
          <w:lang w:val="uk-UA"/>
        </w:rPr>
        <w:t xml:space="preserve">ОСОБА </w:t>
      </w:r>
      <w:r w:rsidR="00260635">
        <w:rPr>
          <w:sz w:val="28"/>
          <w:szCs w:val="28"/>
          <w:lang w:val="uk-UA"/>
        </w:rPr>
        <w:t>2</w:t>
      </w:r>
      <w:r w:rsidRPr="00216400">
        <w:rPr>
          <w:sz w:val="26"/>
          <w:szCs w:val="26"/>
          <w:lang w:val="uk-UA"/>
        </w:rPr>
        <w:t xml:space="preserve">,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="00260635" w:rsidRPr="00216400">
        <w:rPr>
          <w:sz w:val="26"/>
          <w:szCs w:val="26"/>
          <w:lang w:val="uk-UA"/>
        </w:rPr>
        <w:t xml:space="preserve"> </w:t>
      </w:r>
      <w:r w:rsidRPr="00216400">
        <w:rPr>
          <w:sz w:val="26"/>
          <w:szCs w:val="26"/>
          <w:lang w:val="uk-UA"/>
        </w:rPr>
        <w:t xml:space="preserve">народження,  щодо купівлі на його ім’я земельної ділянки площею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="00260635" w:rsidRPr="00216400">
        <w:rPr>
          <w:sz w:val="26"/>
          <w:szCs w:val="26"/>
          <w:lang w:val="uk-UA"/>
        </w:rPr>
        <w:t xml:space="preserve"> </w:t>
      </w:r>
      <w:r w:rsidRPr="00216400">
        <w:rPr>
          <w:sz w:val="26"/>
          <w:szCs w:val="26"/>
          <w:lang w:val="uk-UA"/>
        </w:rPr>
        <w:t xml:space="preserve">для індивідуального садівництва, кадастровий номер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>,  враховуючи  рішення комісії з питань захисту прав дитини Недригайлівської районної державної адміністрації (протокол № 1  від 25.01.2016) про те, що інтереси малолітньої дитини не будуть порушені, оскільки дитина набуває право власності на нерухоме майно:</w:t>
      </w:r>
    </w:p>
    <w:p w:rsidR="00216400" w:rsidRPr="00216400" w:rsidRDefault="00216400" w:rsidP="00216400">
      <w:pPr>
        <w:ind w:firstLine="708"/>
        <w:jc w:val="both"/>
        <w:rPr>
          <w:sz w:val="26"/>
          <w:szCs w:val="26"/>
          <w:lang w:val="uk-UA"/>
        </w:rPr>
      </w:pPr>
      <w:r w:rsidRPr="00216400">
        <w:rPr>
          <w:sz w:val="26"/>
          <w:szCs w:val="26"/>
          <w:lang w:val="uk-UA"/>
        </w:rPr>
        <w:t xml:space="preserve">1. Дозволити  </w:t>
      </w:r>
      <w:r w:rsidR="00260635" w:rsidRPr="00CE3969">
        <w:rPr>
          <w:sz w:val="28"/>
          <w:szCs w:val="28"/>
          <w:lang w:val="uk-UA"/>
        </w:rPr>
        <w:t>ОСОБА 1</w:t>
      </w:r>
      <w:r w:rsidRPr="00216400">
        <w:rPr>
          <w:sz w:val="26"/>
          <w:szCs w:val="26"/>
          <w:lang w:val="uk-UA"/>
        </w:rPr>
        <w:t xml:space="preserve">, яка діє від імені малолітньої дитини </w:t>
      </w:r>
      <w:r w:rsidR="00260635" w:rsidRPr="00CE3969">
        <w:rPr>
          <w:sz w:val="28"/>
          <w:szCs w:val="28"/>
          <w:lang w:val="uk-UA"/>
        </w:rPr>
        <w:t xml:space="preserve">ОСОБА </w:t>
      </w:r>
      <w:r w:rsidR="00260635">
        <w:rPr>
          <w:sz w:val="28"/>
          <w:szCs w:val="28"/>
          <w:lang w:val="uk-UA"/>
        </w:rPr>
        <w:t>2</w:t>
      </w:r>
      <w:r w:rsidRPr="00216400">
        <w:rPr>
          <w:sz w:val="26"/>
          <w:szCs w:val="26"/>
          <w:lang w:val="uk-UA"/>
        </w:rPr>
        <w:t xml:space="preserve">, укласти договір купівлі-продажу земельної ділянки для індивідуального садівництва площею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 xml:space="preserve">, кадастровий номер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 xml:space="preserve">,  яка знаходяться за адресою: </w:t>
      </w:r>
      <w:r w:rsidR="00260635" w:rsidRPr="00CE3969">
        <w:rPr>
          <w:sz w:val="28"/>
          <w:szCs w:val="28"/>
          <w:lang w:val="uk-UA"/>
        </w:rPr>
        <w:t>КОНФІДЕНЦІЙНА ІНФОРМАЦІЯ</w:t>
      </w:r>
      <w:r w:rsidRPr="00216400">
        <w:rPr>
          <w:sz w:val="26"/>
          <w:szCs w:val="26"/>
          <w:lang w:val="uk-UA"/>
        </w:rPr>
        <w:t>.</w:t>
      </w:r>
    </w:p>
    <w:p w:rsidR="00216400" w:rsidRPr="00216400" w:rsidRDefault="00216400" w:rsidP="00216400">
      <w:pPr>
        <w:ind w:firstLine="708"/>
        <w:jc w:val="both"/>
        <w:rPr>
          <w:sz w:val="26"/>
          <w:szCs w:val="26"/>
          <w:lang w:val="uk-UA"/>
        </w:rPr>
      </w:pPr>
      <w:r w:rsidRPr="00216400">
        <w:rPr>
          <w:sz w:val="26"/>
          <w:szCs w:val="26"/>
          <w:lang w:val="uk-UA"/>
        </w:rPr>
        <w:t xml:space="preserve">2. Дозволити </w:t>
      </w:r>
      <w:r w:rsidR="00260635" w:rsidRPr="00CE3969">
        <w:rPr>
          <w:sz w:val="28"/>
          <w:szCs w:val="28"/>
          <w:lang w:val="uk-UA"/>
        </w:rPr>
        <w:t>ОСОБА 1</w:t>
      </w:r>
      <w:r w:rsidR="00260635">
        <w:rPr>
          <w:sz w:val="28"/>
          <w:szCs w:val="28"/>
          <w:lang w:val="uk-UA"/>
        </w:rPr>
        <w:t xml:space="preserve"> </w:t>
      </w:r>
      <w:r w:rsidRPr="00216400">
        <w:rPr>
          <w:sz w:val="26"/>
          <w:szCs w:val="26"/>
          <w:lang w:val="uk-UA"/>
        </w:rPr>
        <w:t xml:space="preserve">від імені малолітньої дитини </w:t>
      </w:r>
      <w:r w:rsidR="00260635" w:rsidRPr="00CE3969">
        <w:rPr>
          <w:sz w:val="28"/>
          <w:szCs w:val="28"/>
          <w:lang w:val="uk-UA"/>
        </w:rPr>
        <w:t xml:space="preserve">ОСОБА </w:t>
      </w:r>
      <w:r w:rsidR="00260635">
        <w:rPr>
          <w:sz w:val="28"/>
          <w:szCs w:val="28"/>
          <w:lang w:val="uk-UA"/>
        </w:rPr>
        <w:t xml:space="preserve">2 </w:t>
      </w:r>
      <w:r w:rsidRPr="00216400">
        <w:rPr>
          <w:sz w:val="26"/>
          <w:szCs w:val="26"/>
          <w:lang w:val="uk-UA"/>
        </w:rPr>
        <w:t>зареєструвати земельну ділянку у Державному реєстрі речових прав на нерухоме майно.</w:t>
      </w:r>
    </w:p>
    <w:p w:rsidR="00216400" w:rsidRDefault="00216400" w:rsidP="00216400">
      <w:pPr>
        <w:jc w:val="both"/>
        <w:rPr>
          <w:sz w:val="26"/>
          <w:szCs w:val="26"/>
          <w:lang w:val="uk-UA"/>
        </w:rPr>
      </w:pPr>
      <w:r w:rsidRPr="00216400">
        <w:rPr>
          <w:sz w:val="26"/>
          <w:szCs w:val="26"/>
          <w:lang w:val="uk-UA"/>
        </w:rPr>
        <w:tab/>
        <w:t>3 Контроль за виконанням цього розпорядження покласти на заступника голови Недригайлівської районної державної адміністрації Борисовського І.П.</w:t>
      </w:r>
    </w:p>
    <w:p w:rsidR="00216400" w:rsidRDefault="00216400" w:rsidP="00216400">
      <w:pPr>
        <w:jc w:val="both"/>
        <w:rPr>
          <w:sz w:val="26"/>
          <w:szCs w:val="26"/>
          <w:lang w:val="uk-UA"/>
        </w:rPr>
      </w:pPr>
    </w:p>
    <w:p w:rsidR="00216400" w:rsidRPr="00216400" w:rsidRDefault="00216400" w:rsidP="00216400">
      <w:pPr>
        <w:jc w:val="both"/>
        <w:rPr>
          <w:sz w:val="26"/>
          <w:szCs w:val="26"/>
          <w:lang w:val="uk-UA"/>
        </w:rPr>
      </w:pPr>
    </w:p>
    <w:p w:rsidR="00216400" w:rsidRDefault="00216400" w:rsidP="0021640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216400" w:rsidRDefault="00216400" w:rsidP="0021640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Р.В. Лаврик  </w:t>
      </w:r>
    </w:p>
    <w:p w:rsidR="00216400" w:rsidRPr="006D1A5A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3D2861" w:rsidRDefault="00216400" w:rsidP="00216400">
      <w:pPr>
        <w:pStyle w:val="a3"/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216400" w:rsidRPr="00FB276E" w:rsidRDefault="00216400" w:rsidP="00216400">
      <w:pPr>
        <w:rPr>
          <w:lang w:val="uk-UA"/>
        </w:rPr>
      </w:pPr>
    </w:p>
    <w:p w:rsidR="00BA3227" w:rsidRPr="00FB276E" w:rsidRDefault="00BA3227">
      <w:pPr>
        <w:rPr>
          <w:lang w:val="uk-UA"/>
        </w:rPr>
      </w:pPr>
    </w:p>
    <w:sectPr w:rsidR="00BA3227" w:rsidRPr="00FB276E" w:rsidSect="00216400">
      <w:pgSz w:w="11906" w:h="16838"/>
      <w:pgMar w:top="851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6400"/>
    <w:rsid w:val="00210610"/>
    <w:rsid w:val="00216400"/>
    <w:rsid w:val="00260635"/>
    <w:rsid w:val="00282B46"/>
    <w:rsid w:val="005E6A6E"/>
    <w:rsid w:val="00613811"/>
    <w:rsid w:val="006567D3"/>
    <w:rsid w:val="00810A75"/>
    <w:rsid w:val="00BA3227"/>
    <w:rsid w:val="00C74740"/>
    <w:rsid w:val="00FB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40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21640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21640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40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640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640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216400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21640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2164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164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400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21640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216400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138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38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dcterms:created xsi:type="dcterms:W3CDTF">2017-01-30T09:08:00Z</dcterms:created>
  <dcterms:modified xsi:type="dcterms:W3CDTF">2017-02-10T08:46:00Z</dcterms:modified>
</cp:coreProperties>
</file>